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FB" w:rsidRPr="00D612FB" w:rsidRDefault="00D612FB" w:rsidP="00D612FB">
      <w:pPr>
        <w:keepNext/>
        <w:framePr w:dropCap="margin" w:lines="2" w:wrap="around" w:vAnchor="text" w:hAnchor="page"/>
        <w:spacing w:after="0" w:line="948" w:lineRule="exact"/>
        <w:jc w:val="both"/>
        <w:textAlignment w:val="baseline"/>
        <w:rPr>
          <w:rFonts w:ascii="Bodoni Poster" w:hAnsi="Bodoni Poster" w:cs="Times New Roman"/>
          <w:bCs/>
          <w:color w:val="833C0B" w:themeColor="accent2" w:themeShade="80"/>
          <w:position w:val="5"/>
          <w:sz w:val="94"/>
          <w:szCs w:val="24"/>
        </w:rPr>
      </w:pPr>
      <w:r w:rsidRPr="00D612FB">
        <w:rPr>
          <w:rFonts w:ascii="Bodoni Poster" w:hAnsi="Bodoni Poster" w:cs="Times New Roman"/>
          <w:bCs/>
          <w:color w:val="833C0B" w:themeColor="accent2" w:themeShade="80"/>
          <w:position w:val="5"/>
          <w:sz w:val="94"/>
          <w:szCs w:val="24"/>
        </w:rPr>
        <w:t>E</w:t>
      </w:r>
    </w:p>
    <w:p w:rsidR="00464CED" w:rsidRPr="00D612FB" w:rsidRDefault="00464CED" w:rsidP="00464CED">
      <w:pPr>
        <w:jc w:val="both"/>
        <w:rPr>
          <w:rFonts w:ascii="Bodoni Poster" w:hAnsi="Bodoni Poster" w:cs="Times New Roman"/>
          <w:bCs/>
          <w:color w:val="833C0B" w:themeColor="accent2" w:themeShade="80"/>
          <w:sz w:val="24"/>
          <w:szCs w:val="24"/>
        </w:rPr>
      </w:pPr>
      <w:r w:rsidRPr="00D612FB">
        <w:rPr>
          <w:rFonts w:ascii="Bodoni Poster" w:hAnsi="Bodoni Poster" w:cs="Times New Roman"/>
          <w:bCs/>
          <w:color w:val="833C0B" w:themeColor="accent2" w:themeShade="80"/>
          <w:sz w:val="24"/>
          <w:szCs w:val="24"/>
        </w:rPr>
        <w:t>L MOVIMIENTO CHAMPAGNAT DELA FAMILIA MARISTA</w:t>
      </w:r>
    </w:p>
    <w:p w:rsidR="00920B3C" w:rsidRPr="00D612FB" w:rsidRDefault="00F34ED8" w:rsidP="00464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  <w:bCs/>
        </w:rPr>
        <w:t>El Movimiento Champagnat dela Familia Marista viene descrito en las Constituciones de los Hermanos</w:t>
      </w:r>
      <w:r w:rsidRPr="00D612FB">
        <w:rPr>
          <w:rStyle w:val="Refdenotaalpie"/>
          <w:rFonts w:ascii="Times New Roman" w:hAnsi="Times New Roman" w:cs="Times New Roman"/>
          <w:bCs/>
        </w:rPr>
        <w:footnoteReference w:id="1"/>
      </w:r>
      <w:r w:rsidRPr="00D612FB">
        <w:rPr>
          <w:rFonts w:ascii="Times New Roman" w:hAnsi="Times New Roman" w:cs="Times New Roman"/>
          <w:bCs/>
        </w:rPr>
        <w:t xml:space="preserve"> </w:t>
      </w:r>
      <w:proofErr w:type="gramStart"/>
      <w:r w:rsidRPr="00D612FB">
        <w:rPr>
          <w:rFonts w:ascii="Times New Roman" w:hAnsi="Times New Roman" w:cs="Times New Roman"/>
          <w:bCs/>
        </w:rPr>
        <w:t xml:space="preserve">como  </w:t>
      </w:r>
      <w:r w:rsidRPr="00D612FB">
        <w:rPr>
          <w:rFonts w:ascii="Times New Roman" w:hAnsi="Times New Roman" w:cs="Times New Roman"/>
        </w:rPr>
        <w:t>“</w:t>
      </w:r>
      <w:proofErr w:type="gramEnd"/>
      <w:r w:rsidRPr="00D612FB">
        <w:rPr>
          <w:rFonts w:ascii="Times New Roman" w:hAnsi="Times New Roman" w:cs="Times New Roman"/>
        </w:rPr>
        <w:t>una prolongación del Instituto, formado por personas que quieren compartir con mayor plenitud la espiritualidad y el sentido de la misión heredados de Marcelino Champagnat. Los miembros de este movimiento - afiliados, jóvenes, padres, colaboradores, antiguos alumnos, amigos - asimilan el espíritu del Fundador para poder vivirlo e irradiarlo. El Instituto anima y coordina, mediante estructuras apropiadas, las actividades del movimiento”.</w:t>
      </w:r>
    </w:p>
    <w:p w:rsidR="00464CED" w:rsidRPr="00D612FB" w:rsidRDefault="00464CED" w:rsidP="00464CE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F34ED8" w:rsidRPr="00D612FB" w:rsidRDefault="005E4900" w:rsidP="00464CE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  <w:lang w:val="es-ES"/>
        </w:rPr>
        <w:t>El Capítulo de 1985 hizo</w:t>
      </w:r>
      <w:r w:rsidR="00F34ED8" w:rsidRPr="00D612FB">
        <w:rPr>
          <w:rFonts w:ascii="Times New Roman" w:hAnsi="Times New Roman" w:cs="Times New Roman"/>
          <w:lang w:val="es-ES"/>
        </w:rPr>
        <w:t xml:space="preserve"> eco de las llamadas del Vaticano II, así como de la afirmación de Pablo VI, “</w:t>
      </w:r>
      <w:r w:rsidR="00F34ED8" w:rsidRPr="00D612FB">
        <w:rPr>
          <w:rFonts w:ascii="Times New Roman" w:hAnsi="Times New Roman" w:cs="Times New Roman"/>
          <w:i/>
          <w:lang w:val="es-ES"/>
        </w:rPr>
        <w:t>ésta es la hora de los laicos</w:t>
      </w:r>
      <w:r w:rsidRPr="00D612FB">
        <w:rPr>
          <w:rFonts w:ascii="Times New Roman" w:hAnsi="Times New Roman" w:cs="Times New Roman"/>
          <w:lang w:val="es-ES"/>
        </w:rPr>
        <w:t xml:space="preserve">”, </w:t>
      </w:r>
      <w:r w:rsidR="00F34ED8" w:rsidRPr="00D612FB">
        <w:rPr>
          <w:rFonts w:ascii="Times New Roman" w:hAnsi="Times New Roman" w:cs="Times New Roman"/>
          <w:lang w:val="es-ES"/>
        </w:rPr>
        <w:t>lan</w:t>
      </w:r>
      <w:r w:rsidR="00F34ED8" w:rsidRPr="00D612FB">
        <w:rPr>
          <w:rFonts w:ascii="Times New Roman" w:hAnsi="Times New Roman" w:cs="Times New Roman"/>
          <w:lang w:val="es-ES"/>
        </w:rPr>
        <w:softHyphen/>
        <w:t>zando el Movimiento Champagnat. Con el Movimiento, los miembros del Capítulo pr</w:t>
      </w:r>
      <w:r w:rsidRPr="00D612FB">
        <w:rPr>
          <w:rFonts w:ascii="Times New Roman" w:hAnsi="Times New Roman" w:cs="Times New Roman"/>
          <w:lang w:val="es-ES"/>
        </w:rPr>
        <w:t>ocuraron responder a una inspiración</w:t>
      </w:r>
      <w:r w:rsidR="00F34ED8" w:rsidRPr="00D612FB">
        <w:rPr>
          <w:rFonts w:ascii="Times New Roman" w:hAnsi="Times New Roman" w:cs="Times New Roman"/>
          <w:lang w:val="es-ES"/>
        </w:rPr>
        <w:t xml:space="preserve"> del Espíritu. El Sínodo de 1987 acerca de «</w:t>
      </w:r>
      <w:r w:rsidR="00F34ED8" w:rsidRPr="00D612FB">
        <w:rPr>
          <w:rFonts w:ascii="Times New Roman" w:hAnsi="Times New Roman" w:cs="Times New Roman"/>
          <w:i/>
          <w:lang w:val="es-ES"/>
        </w:rPr>
        <w:t>La vocación y la misión de los laicos</w:t>
      </w:r>
      <w:r w:rsidR="00F34ED8" w:rsidRPr="00D612FB">
        <w:rPr>
          <w:rFonts w:ascii="Times New Roman" w:hAnsi="Times New Roman" w:cs="Times New Roman"/>
          <w:lang w:val="es-ES"/>
        </w:rPr>
        <w:t xml:space="preserve">» y la exhortación apostólica post-sinodal de Juan Pablo II, </w:t>
      </w:r>
      <w:proofErr w:type="spellStart"/>
      <w:r w:rsidR="00F34ED8" w:rsidRPr="00D612FB">
        <w:rPr>
          <w:rFonts w:ascii="Times New Roman" w:hAnsi="Times New Roman" w:cs="Times New Roman"/>
          <w:i/>
          <w:lang w:val="es-ES"/>
        </w:rPr>
        <w:t>Christifideles</w:t>
      </w:r>
      <w:proofErr w:type="spellEnd"/>
      <w:r w:rsidR="00F34ED8" w:rsidRPr="00D612F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F34ED8" w:rsidRPr="00D612FB">
        <w:rPr>
          <w:rFonts w:ascii="Times New Roman" w:hAnsi="Times New Roman" w:cs="Times New Roman"/>
          <w:i/>
          <w:lang w:val="es-ES"/>
        </w:rPr>
        <w:t>laici</w:t>
      </w:r>
      <w:proofErr w:type="spellEnd"/>
      <w:r w:rsidR="00F34ED8" w:rsidRPr="00D612FB">
        <w:rPr>
          <w:rFonts w:ascii="Times New Roman" w:hAnsi="Times New Roman" w:cs="Times New Roman"/>
          <w:lang w:val="es-ES"/>
        </w:rPr>
        <w:t>, repitieron la llamada del Concilio a un mayor compromiso del laicado en la mi</w:t>
      </w:r>
      <w:r w:rsidR="00F34ED8" w:rsidRPr="00D612FB">
        <w:rPr>
          <w:rFonts w:ascii="Times New Roman" w:hAnsi="Times New Roman" w:cs="Times New Roman"/>
          <w:lang w:val="es-ES"/>
        </w:rPr>
        <w:softHyphen/>
        <w:t>sión de la Iglesia. Y así una comisión del Con</w:t>
      </w:r>
      <w:r w:rsidR="00F34ED8" w:rsidRPr="00D612FB">
        <w:rPr>
          <w:rFonts w:ascii="Times New Roman" w:hAnsi="Times New Roman" w:cs="Times New Roman"/>
          <w:lang w:val="es-ES"/>
        </w:rPr>
        <w:softHyphen/>
        <w:t xml:space="preserve">sejo general </w:t>
      </w:r>
      <w:r w:rsidRPr="00D612FB">
        <w:rPr>
          <w:rFonts w:ascii="Times New Roman" w:hAnsi="Times New Roman" w:cs="Times New Roman"/>
          <w:lang w:val="es-ES"/>
        </w:rPr>
        <w:t xml:space="preserve">junto con hermanos de diversas partes del mundo puso en marcha el proyecto laical. </w:t>
      </w:r>
      <w:r w:rsidR="00F34ED8" w:rsidRPr="00D612FB">
        <w:rPr>
          <w:rFonts w:ascii="Times New Roman" w:hAnsi="Times New Roman" w:cs="Times New Roman"/>
        </w:rPr>
        <w:t xml:space="preserve">Después de tres años y reflexión y consultas, en 1990 se publicó el </w:t>
      </w:r>
      <w:r w:rsidR="00F34ED8" w:rsidRPr="00D612FB">
        <w:rPr>
          <w:rFonts w:ascii="Times New Roman" w:hAnsi="Times New Roman" w:cs="Times New Roman"/>
          <w:i/>
        </w:rPr>
        <w:t xml:space="preserve">Proyecto de Vida, </w:t>
      </w:r>
      <w:r w:rsidR="00F34ED8" w:rsidRPr="00D612FB">
        <w:rPr>
          <w:rFonts w:ascii="Times New Roman" w:hAnsi="Times New Roman" w:cs="Times New Roman"/>
        </w:rPr>
        <w:t>que es como la carta de identidad del Movimiento.  </w:t>
      </w:r>
    </w:p>
    <w:p w:rsidR="00464CED" w:rsidRPr="00D612FB" w:rsidRDefault="00D612FB" w:rsidP="00464CE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val="es-ES" w:eastAsia="en-US"/>
        </w:rPr>
      </w:pPr>
      <w:r>
        <w:rPr>
          <w:rFonts w:ascii="Times New Roman" w:eastAsiaTheme="minorHAnsi" w:hAnsi="Times New Roman" w:cs="Times New Roman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76200</wp:posOffset>
                </wp:positionV>
                <wp:extent cx="2419350" cy="1609725"/>
                <wp:effectExtent l="0" t="0" r="0" b="9525"/>
                <wp:wrapTight wrapText="bothSides">
                  <wp:wrapPolygon edited="0">
                    <wp:start x="0" y="0"/>
                    <wp:lineTo x="0" y="21472"/>
                    <wp:lineTo x="21430" y="21472"/>
                    <wp:lineTo x="21430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FB" w:rsidRDefault="00D612F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5D7117" wp14:editId="70C35237">
                                  <wp:extent cx="2302851" cy="1562100"/>
                                  <wp:effectExtent l="0" t="0" r="2540" b="0"/>
                                  <wp:docPr id="2" name="Imagen 2" descr="http://www.champagnat.org/images/logos/small/MChF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hampagnat.org/images/logos/small/MChF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053" cy="156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4.2pt;margin-top:6pt;width:190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" fillcolor="white [3201]" stroked="f" strokeweight=".5pt">
                <v:textbox>
                  <w:txbxContent>
                    <w:p w:rsidR="00D612FB" w:rsidRDefault="00D612F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5D7117" wp14:editId="70C35237">
                            <wp:extent cx="2302851" cy="1562100"/>
                            <wp:effectExtent l="0" t="0" r="2540" b="0"/>
                            <wp:docPr id="2" name="Imagen 2" descr="http://www.champagnat.org/images/logos/small/MChF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hampagnat.org/images/logos/small/MChF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053" cy="156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4ED8" w:rsidRPr="00D612FB" w:rsidRDefault="00F34ED8" w:rsidP="00464CE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  <w:lang w:val="es-ES"/>
        </w:rPr>
        <w:t xml:space="preserve">Los ejes principales del Movimiento Champagnat son fácilmente reconocibles: ser apóstoles de Jesús en el entorno y desde el propio estado de vida, amar e imitar a María, reunirse en pequeños grupos para compartir </w:t>
      </w:r>
      <w:bookmarkStart w:id="0" w:name="_GoBack"/>
      <w:bookmarkEnd w:id="0"/>
      <w:r w:rsidRPr="00D612FB">
        <w:rPr>
          <w:rFonts w:ascii="Times New Roman" w:hAnsi="Times New Roman" w:cs="Times New Roman"/>
          <w:lang w:val="es-ES"/>
        </w:rPr>
        <w:t>la fe en Jesús y la experiencia en la acción apostólica, dar testimonio, con la manera de vivir, de la espiri</w:t>
      </w:r>
      <w:r w:rsidRPr="00D612FB">
        <w:rPr>
          <w:rFonts w:ascii="Times New Roman" w:hAnsi="Times New Roman" w:cs="Times New Roman"/>
          <w:lang w:val="es-ES"/>
        </w:rPr>
        <w:softHyphen/>
        <w:t xml:space="preserve">tualidad de Marcelino Champagnat. El Proyecto da libertad para construir a la luz de la propia experiencia laical. </w:t>
      </w:r>
      <w:r w:rsidR="005E4900" w:rsidRPr="00D612FB">
        <w:rPr>
          <w:rFonts w:ascii="Times New Roman" w:hAnsi="Times New Roman" w:cs="Times New Roman"/>
          <w:lang w:val="es-ES"/>
        </w:rPr>
        <w:t>D</w:t>
      </w:r>
      <w:r w:rsidRPr="00D612FB">
        <w:rPr>
          <w:rFonts w:ascii="Times New Roman" w:hAnsi="Times New Roman" w:cs="Times New Roman"/>
          <w:lang w:val="es-ES"/>
        </w:rPr>
        <w:t>a la posibilidad de decidir qué orga</w:t>
      </w:r>
      <w:r w:rsidRPr="00D612FB">
        <w:rPr>
          <w:rFonts w:ascii="Times New Roman" w:hAnsi="Times New Roman" w:cs="Times New Roman"/>
          <w:lang w:val="es-ES"/>
        </w:rPr>
        <w:softHyphen/>
        <w:t>nización o estructura serán las mejores para el grupo, de acuerdo con la provincia</w:t>
      </w:r>
      <w:r w:rsidR="005E4900" w:rsidRPr="00D612FB">
        <w:rPr>
          <w:rFonts w:ascii="Times New Roman" w:hAnsi="Times New Roman" w:cs="Times New Roman"/>
          <w:lang w:val="es-ES"/>
        </w:rPr>
        <w:t xml:space="preserve">. </w:t>
      </w:r>
    </w:p>
    <w:p w:rsidR="00F34ED8" w:rsidRPr="00D612FB" w:rsidRDefault="00F34ED8" w:rsidP="00464CE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4ED8" w:rsidRPr="00D612FB" w:rsidRDefault="00F34ED8" w:rsidP="00464CE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2FB">
        <w:rPr>
          <w:color w:val="000000"/>
          <w:sz w:val="22"/>
          <w:szCs w:val="22"/>
        </w:rPr>
        <w:t>El H. Charles Howard, a la sazón Superior general, publicó en octubre de 1991 una circular titulada “</w:t>
      </w:r>
      <w:r w:rsidRPr="00D612FB">
        <w:rPr>
          <w:i/>
          <w:color w:val="000000"/>
          <w:sz w:val="22"/>
          <w:szCs w:val="22"/>
        </w:rPr>
        <w:t>El Movimiento Champagnat de la Familia Marista. Una gracia para todos</w:t>
      </w:r>
      <w:r w:rsidRPr="00D612FB">
        <w:rPr>
          <w:color w:val="000000"/>
          <w:sz w:val="22"/>
          <w:szCs w:val="22"/>
        </w:rPr>
        <w:t>”, presentando el Proyecto de Vida y dando razón de los orígenes del Movimiento</w:t>
      </w:r>
      <w:r w:rsidRPr="00D612FB">
        <w:rPr>
          <w:rStyle w:val="Refdenotaalpie"/>
          <w:color w:val="000000"/>
          <w:sz w:val="22"/>
          <w:szCs w:val="22"/>
        </w:rPr>
        <w:footnoteReference w:id="2"/>
      </w:r>
      <w:r w:rsidRPr="00D612FB">
        <w:rPr>
          <w:color w:val="000000"/>
          <w:sz w:val="22"/>
          <w:szCs w:val="22"/>
        </w:rPr>
        <w:t>. Para el H. Charles supone participar, laicos y hermanos, de la misma familia y de la misma casa marista</w:t>
      </w:r>
      <w:r w:rsidRPr="00D612FB">
        <w:rPr>
          <w:rStyle w:val="Refdenotaalpie"/>
          <w:color w:val="000000"/>
          <w:sz w:val="22"/>
          <w:szCs w:val="22"/>
        </w:rPr>
        <w:footnoteReference w:id="3"/>
      </w:r>
      <w:r w:rsidRPr="00D612FB">
        <w:rPr>
          <w:color w:val="000000"/>
          <w:sz w:val="22"/>
          <w:szCs w:val="22"/>
        </w:rPr>
        <w:t xml:space="preserve">. Así se expresará: “Os recibo en el Instituto como regalo de nuestra Buena Madre”. </w:t>
      </w:r>
    </w:p>
    <w:p w:rsidR="00F34ED8" w:rsidRPr="00D612FB" w:rsidRDefault="00F34ED8" w:rsidP="00464CE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4ED8" w:rsidRPr="00D612FB" w:rsidRDefault="00F34ED8" w:rsidP="00464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  <w:color w:val="000000"/>
        </w:rPr>
        <w:t>El Movimiento Champagnat es espacio de participación en el mismo don recibido del Espíritu, el carisma marista. Se convierte “</w:t>
      </w:r>
      <w:r w:rsidRPr="00D612FB">
        <w:rPr>
          <w:rFonts w:ascii="Times New Roman" w:hAnsi="Times New Roman" w:cs="Times New Roman"/>
        </w:rPr>
        <w:t>en una bendición y un gozo para nosotros los hermanos, y para vosotros los seglares, sentirnos llamados a compartir nuestras mutuas ri</w:t>
      </w:r>
      <w:r w:rsidRPr="00D612FB">
        <w:rPr>
          <w:rFonts w:ascii="Times New Roman" w:hAnsi="Times New Roman" w:cs="Times New Roman"/>
        </w:rPr>
        <w:softHyphen/>
        <w:t>quezas y a vivir juntos una aventura espiritual y apostólica fasci</w:t>
      </w:r>
      <w:r w:rsidRPr="00D612FB">
        <w:rPr>
          <w:rFonts w:ascii="Times New Roman" w:hAnsi="Times New Roman" w:cs="Times New Roman"/>
        </w:rPr>
        <w:softHyphen/>
        <w:t>nante. Es una bendición y una alegría especialmente para voso</w:t>
      </w:r>
      <w:r w:rsidRPr="00D612FB">
        <w:rPr>
          <w:rFonts w:ascii="Times New Roman" w:hAnsi="Times New Roman" w:cs="Times New Roman"/>
        </w:rPr>
        <w:softHyphen/>
        <w:t>tros, los jóvenes, que sois el porvenir de la sociedad y de la Iglesia, poder encontrar en el Movimiento Champagnat una respuesta a vuestras expectativas más profundas y un campo de acción para vuestra generosidad”</w:t>
      </w:r>
      <w:r w:rsidRPr="00D612FB">
        <w:rPr>
          <w:rStyle w:val="Refdenotaalpie"/>
          <w:rFonts w:ascii="Times New Roman" w:hAnsi="Times New Roman" w:cs="Times New Roman"/>
        </w:rPr>
        <w:footnoteReference w:id="4"/>
      </w:r>
      <w:r w:rsidRPr="00D612FB">
        <w:rPr>
          <w:rFonts w:ascii="Times New Roman" w:hAnsi="Times New Roman" w:cs="Times New Roman"/>
        </w:rPr>
        <w:t>.</w:t>
      </w:r>
    </w:p>
    <w:p w:rsidR="002725BD" w:rsidRPr="00D612FB" w:rsidRDefault="002725BD" w:rsidP="00272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D2" w:rsidRPr="00D612FB" w:rsidRDefault="0023798A" w:rsidP="00237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</w:rPr>
        <w:t>Los Capítulos Generales se han manifestado de diversas formas en relación al Movimiento: Invitando a impulsarlo en cada Unidad Administrativa</w:t>
      </w:r>
      <w:r w:rsidRPr="00D612FB">
        <w:rPr>
          <w:rStyle w:val="Refdenotaalpie"/>
          <w:rFonts w:ascii="Times New Roman" w:hAnsi="Times New Roman" w:cs="Times New Roman"/>
        </w:rPr>
        <w:footnoteReference w:id="5"/>
      </w:r>
      <w:r w:rsidRPr="00D612FB">
        <w:rPr>
          <w:rFonts w:ascii="Times New Roman" w:hAnsi="Times New Roman" w:cs="Times New Roman"/>
        </w:rPr>
        <w:t>, reconociéndolo como camino válido para vivir la espiritualidad marista</w:t>
      </w:r>
      <w:r w:rsidRPr="00D612FB">
        <w:rPr>
          <w:rStyle w:val="Refdenotaalpie"/>
          <w:rFonts w:ascii="Times New Roman" w:hAnsi="Times New Roman" w:cs="Times New Roman"/>
        </w:rPr>
        <w:footnoteReference w:id="6"/>
      </w:r>
      <w:r w:rsidR="002775D2" w:rsidRPr="00D612FB">
        <w:rPr>
          <w:rFonts w:ascii="Times New Roman" w:hAnsi="Times New Roman" w:cs="Times New Roman"/>
        </w:rPr>
        <w:t>, identificándolo como signo de vitalidad reconocido por el Instituto</w:t>
      </w:r>
      <w:r w:rsidR="002775D2" w:rsidRPr="00D612FB">
        <w:rPr>
          <w:rStyle w:val="Refdenotaalpie"/>
          <w:rFonts w:ascii="Times New Roman" w:hAnsi="Times New Roman" w:cs="Times New Roman"/>
        </w:rPr>
        <w:footnoteReference w:id="7"/>
      </w:r>
      <w:r w:rsidR="002775D2" w:rsidRPr="00D612FB">
        <w:rPr>
          <w:rFonts w:ascii="Times New Roman" w:hAnsi="Times New Roman" w:cs="Times New Roman"/>
        </w:rPr>
        <w:t>, e incitando a continuar apoyándolo</w:t>
      </w:r>
      <w:r w:rsidR="002775D2" w:rsidRPr="00D612FB">
        <w:rPr>
          <w:rStyle w:val="Refdenotaalpie"/>
          <w:rFonts w:ascii="Times New Roman" w:hAnsi="Times New Roman" w:cs="Times New Roman"/>
        </w:rPr>
        <w:footnoteReference w:id="8"/>
      </w:r>
      <w:r w:rsidR="002775D2" w:rsidRPr="00D612FB">
        <w:rPr>
          <w:rFonts w:ascii="Times New Roman" w:hAnsi="Times New Roman" w:cs="Times New Roman"/>
        </w:rPr>
        <w:t xml:space="preserve">. El documento </w:t>
      </w:r>
      <w:r w:rsidR="002775D2" w:rsidRPr="00D612FB">
        <w:rPr>
          <w:rFonts w:ascii="Times New Roman" w:hAnsi="Times New Roman" w:cs="Times New Roman"/>
          <w:i/>
        </w:rPr>
        <w:t xml:space="preserve">En torno a la misma mesa </w:t>
      </w:r>
      <w:r w:rsidR="002775D2" w:rsidRPr="00D612FB">
        <w:rPr>
          <w:rFonts w:ascii="Times New Roman" w:hAnsi="Times New Roman" w:cs="Times New Roman"/>
        </w:rPr>
        <w:t>dice que el Movimiento ha dado muchos frutos en la espiritualidad y la misión, ha multiplicado la vocación marista y es una esperanza para el futuro de nuestro carisma</w:t>
      </w:r>
      <w:r w:rsidR="002775D2" w:rsidRPr="00D612FB">
        <w:rPr>
          <w:rStyle w:val="Refdenotaalpie"/>
          <w:rFonts w:ascii="Times New Roman" w:hAnsi="Times New Roman" w:cs="Times New Roman"/>
        </w:rPr>
        <w:footnoteReference w:id="9"/>
      </w:r>
      <w:r w:rsidR="002775D2" w:rsidRPr="00D612FB">
        <w:rPr>
          <w:rFonts w:ascii="Times New Roman" w:hAnsi="Times New Roman" w:cs="Times New Roman"/>
        </w:rPr>
        <w:t>. Este mismo documento señala algunos de los retos que tiene ante sí en estos nuevos tiempos</w:t>
      </w:r>
      <w:r w:rsidR="002775D2" w:rsidRPr="00D612FB">
        <w:rPr>
          <w:rStyle w:val="Refdenotaalpie"/>
          <w:rFonts w:ascii="Times New Roman" w:hAnsi="Times New Roman" w:cs="Times New Roman"/>
        </w:rPr>
        <w:footnoteReference w:id="10"/>
      </w:r>
      <w:r w:rsidR="005E4900" w:rsidRPr="00D612FB">
        <w:rPr>
          <w:rFonts w:ascii="Times New Roman" w:hAnsi="Times New Roman" w:cs="Times New Roman"/>
        </w:rPr>
        <w:t>.</w:t>
      </w:r>
    </w:p>
    <w:p w:rsidR="002775D2" w:rsidRPr="00D612FB" w:rsidRDefault="002775D2" w:rsidP="00237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5BD" w:rsidRPr="00D612FB" w:rsidRDefault="00F34ED8" w:rsidP="0027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2FB">
        <w:rPr>
          <w:rFonts w:ascii="Times New Roman" w:hAnsi="Times New Roman" w:cs="Times New Roman"/>
        </w:rPr>
        <w:t>A los 25 años del Movimiento Champagnat se inició un proceso de actualización del mismo, liderado por los mismos laicos y laicas. Este proceso busca recrear el Proyecto de Vida con lenguaje laical y responder a los nuevos referentes</w:t>
      </w:r>
      <w:r w:rsidR="00464CED" w:rsidRPr="00D612FB">
        <w:rPr>
          <w:rFonts w:ascii="Times New Roman" w:hAnsi="Times New Roman" w:cs="Times New Roman"/>
        </w:rPr>
        <w:t xml:space="preserve"> de la Iglesia y del Instituto. Son las palabras del H. Charles a los laicos, que se hacen realidad: “Somos conscientes de que el «documento final» deberá venir de vuestros propios corazones, de vuestra propia fe, de vuestra propia experiencia, de vuestra viven</w:t>
      </w:r>
      <w:r w:rsidR="00464CED" w:rsidRPr="00D612FB">
        <w:rPr>
          <w:rFonts w:ascii="Times New Roman" w:hAnsi="Times New Roman" w:cs="Times New Roman"/>
        </w:rPr>
        <w:softHyphen/>
        <w:t>cia de la espiritualidad de Champagnat.</w:t>
      </w:r>
      <w:r w:rsidR="002725BD" w:rsidRPr="00D612FB">
        <w:rPr>
          <w:rFonts w:ascii="Times New Roman" w:hAnsi="Times New Roman" w:cs="Times New Roman"/>
          <w:b/>
        </w:rPr>
        <w:t xml:space="preserve"> </w:t>
      </w:r>
      <w:r w:rsidR="002725BD" w:rsidRPr="00D612FB">
        <w:rPr>
          <w:rFonts w:ascii="Times New Roman" w:hAnsi="Times New Roman" w:cs="Times New Roman"/>
        </w:rPr>
        <w:t>Viviendo este proyecto iréis profundizando y teniendo una visión más amplia de su intuición originaria, y los hermanos saldremos enriquecidos en nuestro co</w:t>
      </w:r>
      <w:r w:rsidR="002725BD" w:rsidRPr="00D612FB">
        <w:rPr>
          <w:rFonts w:ascii="Times New Roman" w:hAnsi="Times New Roman" w:cs="Times New Roman"/>
        </w:rPr>
        <w:softHyphen/>
        <w:t>nocimiento del carisma del fundador, a través de vuestras ideas y de vuestra vivencia”</w:t>
      </w:r>
      <w:r w:rsidR="002725BD" w:rsidRPr="00D612FB">
        <w:rPr>
          <w:rStyle w:val="Refdenotaalpie"/>
          <w:rFonts w:ascii="Times New Roman" w:hAnsi="Times New Roman" w:cs="Times New Roman"/>
        </w:rPr>
        <w:footnoteReference w:id="11"/>
      </w:r>
      <w:r w:rsidR="002725BD" w:rsidRPr="00D612FB">
        <w:rPr>
          <w:rFonts w:ascii="Times New Roman" w:hAnsi="Times New Roman" w:cs="Times New Roman"/>
        </w:rPr>
        <w:t>.</w:t>
      </w:r>
      <w:r w:rsidR="0023798A" w:rsidRPr="00D612FB">
        <w:rPr>
          <w:rFonts w:ascii="Times New Roman" w:hAnsi="Times New Roman" w:cs="Times New Roman"/>
        </w:rPr>
        <w:t xml:space="preserve"> El Movimiento cuenta con varios miles de miembros, organizados en fraternidades. </w:t>
      </w:r>
      <w:r w:rsidR="00063737" w:rsidRPr="00D612FB">
        <w:rPr>
          <w:rFonts w:ascii="Times New Roman" w:hAnsi="Times New Roman" w:cs="Times New Roman"/>
        </w:rPr>
        <w:t>Está entendido por diferentes continentes y va generando estructuras propias de organización y animación</w:t>
      </w:r>
    </w:p>
    <w:p w:rsidR="002775D2" w:rsidRPr="00D612FB" w:rsidRDefault="002775D2" w:rsidP="00277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ED8" w:rsidRPr="00D612FB" w:rsidRDefault="00F34ED8" w:rsidP="00464CED">
      <w:pPr>
        <w:jc w:val="both"/>
        <w:rPr>
          <w:rFonts w:ascii="Times New Roman" w:hAnsi="Times New Roman" w:cs="Times New Roman"/>
        </w:rPr>
      </w:pPr>
    </w:p>
    <w:sectPr w:rsidR="00F34ED8" w:rsidRPr="00D612FB" w:rsidSect="00D612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68" w:rsidRDefault="00B43368" w:rsidP="00F34ED8">
      <w:pPr>
        <w:spacing w:after="0" w:line="240" w:lineRule="auto"/>
      </w:pPr>
      <w:r>
        <w:separator/>
      </w:r>
    </w:p>
  </w:endnote>
  <w:endnote w:type="continuationSeparator" w:id="0">
    <w:p w:rsidR="00B43368" w:rsidRDefault="00B43368" w:rsidP="00F3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68" w:rsidRDefault="00B43368" w:rsidP="00F34ED8">
      <w:pPr>
        <w:spacing w:after="0" w:line="240" w:lineRule="auto"/>
      </w:pPr>
      <w:r>
        <w:separator/>
      </w:r>
    </w:p>
  </w:footnote>
  <w:footnote w:type="continuationSeparator" w:id="0">
    <w:p w:rsidR="00B43368" w:rsidRDefault="00B43368" w:rsidP="00F34ED8">
      <w:pPr>
        <w:spacing w:after="0" w:line="240" w:lineRule="auto"/>
      </w:pPr>
      <w:r>
        <w:continuationSeparator/>
      </w:r>
    </w:p>
  </w:footnote>
  <w:footnote w:id="1">
    <w:p w:rsidR="00F34ED8" w:rsidRPr="00464CED" w:rsidRDefault="00F34ED8" w:rsidP="00464CED">
      <w:pPr>
        <w:pBdr>
          <w:left w:val="none" w:sz="96" w:space="31" w:color="FFFFFF" w:frame="1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4CED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464CED">
        <w:rPr>
          <w:rFonts w:ascii="Times New Roman" w:hAnsi="Times New Roman" w:cs="Times New Roman"/>
          <w:sz w:val="20"/>
          <w:szCs w:val="20"/>
        </w:rPr>
        <w:t xml:space="preserve"> Cf. C 164.4. Este Estatuto viene introducido en el Capítulo General de 1985.</w:t>
      </w:r>
    </w:p>
  </w:footnote>
  <w:footnote w:id="2">
    <w:p w:rsidR="00F34ED8" w:rsidRPr="00464CED" w:rsidRDefault="00F34ED8" w:rsidP="00464C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4CED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464CED">
        <w:rPr>
          <w:rFonts w:ascii="Times New Roman" w:hAnsi="Times New Roman" w:cs="Times New Roman"/>
          <w:sz w:val="20"/>
          <w:szCs w:val="20"/>
        </w:rPr>
        <w:t xml:space="preserve"> El H. Charles manifestó una profunda convicción del protagonismo laical</w:t>
      </w:r>
      <w:r w:rsidR="005E4900">
        <w:rPr>
          <w:rFonts w:ascii="Times New Roman" w:hAnsi="Times New Roman" w:cs="Times New Roman"/>
          <w:sz w:val="20"/>
          <w:szCs w:val="20"/>
        </w:rPr>
        <w:t>: “</w:t>
      </w:r>
      <w:r w:rsidRPr="00464CED">
        <w:rPr>
          <w:rFonts w:ascii="Times New Roman" w:hAnsi="Times New Roman" w:cs="Times New Roman"/>
          <w:sz w:val="20"/>
          <w:szCs w:val="20"/>
        </w:rPr>
        <w:t>Nos encontramos en un momento significativo de la historia, en el que ese redescubrimiento del papel pleno de los laicos en la comuni</w:t>
      </w:r>
      <w:r w:rsidRPr="00464CED">
        <w:rPr>
          <w:rFonts w:ascii="Times New Roman" w:hAnsi="Times New Roman" w:cs="Times New Roman"/>
          <w:sz w:val="20"/>
          <w:szCs w:val="20"/>
        </w:rPr>
        <w:softHyphen/>
        <w:t>dad no sólo va a vigorizar a la Iglesia en los esfuerzos para la «nueva evangelización», sino que la ayudarán gradualmente a ser más humil</w:t>
      </w:r>
      <w:r w:rsidRPr="00464CED">
        <w:rPr>
          <w:rFonts w:ascii="Times New Roman" w:hAnsi="Times New Roman" w:cs="Times New Roman"/>
          <w:sz w:val="20"/>
          <w:szCs w:val="20"/>
        </w:rPr>
        <w:softHyphen/>
        <w:t xml:space="preserve">de, siguiendo los pasos de Jesús”. </w:t>
      </w:r>
    </w:p>
  </w:footnote>
  <w:footnote w:id="3">
    <w:p w:rsidR="00F34ED8" w:rsidRPr="00464CED" w:rsidRDefault="00F34ED8" w:rsidP="00464CED">
      <w:pPr>
        <w:pStyle w:val="Textonotapie"/>
        <w:jc w:val="both"/>
        <w:rPr>
          <w:rFonts w:ascii="Times New Roman" w:hAnsi="Times New Roman" w:cs="Times New Roman"/>
        </w:rPr>
      </w:pPr>
      <w:r w:rsidRPr="00464CED">
        <w:rPr>
          <w:rStyle w:val="Refdenotaalpie"/>
          <w:rFonts w:ascii="Times New Roman" w:hAnsi="Times New Roman" w:cs="Times New Roman"/>
        </w:rPr>
        <w:footnoteRef/>
      </w:r>
      <w:r w:rsidRPr="00464CED">
        <w:rPr>
          <w:rFonts w:ascii="Times New Roman" w:hAnsi="Times New Roman" w:cs="Times New Roman"/>
        </w:rPr>
        <w:t xml:space="preserve"> Así escribe el H. Charles: “Os quisiera decir una última palabra para poner de relieve algo que ya sabéis: que sois bienvenidos a vuestra casa marista. Desde hace ya mucho tiempo, estabais en ella, por vuestra manera de vi</w:t>
      </w:r>
      <w:r w:rsidRPr="00464CED">
        <w:rPr>
          <w:rFonts w:ascii="Times New Roman" w:hAnsi="Times New Roman" w:cs="Times New Roman"/>
        </w:rPr>
        <w:softHyphen/>
        <w:t>vir, sentir y hacer. Ahora, habéis optado por vivir más profunda</w:t>
      </w:r>
      <w:r w:rsidRPr="00464CED">
        <w:rPr>
          <w:rFonts w:ascii="Times New Roman" w:hAnsi="Times New Roman" w:cs="Times New Roman"/>
        </w:rPr>
        <w:softHyphen/>
        <w:t>mente la fe y el apostolado, siendo otros Champagnat en vuestro propio ambiente, empezando por vuestro propio hogar”.</w:t>
      </w:r>
    </w:p>
  </w:footnote>
  <w:footnote w:id="4">
    <w:p w:rsidR="00F34ED8" w:rsidRPr="00464CED" w:rsidRDefault="00F34ED8" w:rsidP="00F34ED8">
      <w:pPr>
        <w:pStyle w:val="Textonotapie"/>
        <w:rPr>
          <w:rFonts w:ascii="Times New Roman" w:hAnsi="Times New Roman" w:cs="Times New Roman"/>
        </w:rPr>
      </w:pPr>
      <w:r w:rsidRPr="00464CED">
        <w:rPr>
          <w:rStyle w:val="Refdenotaalpie"/>
          <w:rFonts w:ascii="Times New Roman" w:hAnsi="Times New Roman" w:cs="Times New Roman"/>
        </w:rPr>
        <w:footnoteRef/>
      </w:r>
      <w:r w:rsidRPr="00464CED">
        <w:rPr>
          <w:rFonts w:ascii="Times New Roman" w:hAnsi="Times New Roman" w:cs="Times New Roman"/>
        </w:rPr>
        <w:t xml:space="preserve"> Cf. H. Charles Howard, Circular </w:t>
      </w:r>
      <w:r w:rsidRPr="00464CED">
        <w:rPr>
          <w:rFonts w:ascii="Times New Roman" w:hAnsi="Times New Roman" w:cs="Times New Roman"/>
          <w:i/>
        </w:rPr>
        <w:t>El Movimiento Champagnat de la Familia Marista</w:t>
      </w:r>
      <w:r w:rsidRPr="00464CED">
        <w:rPr>
          <w:rFonts w:ascii="Times New Roman" w:hAnsi="Times New Roman" w:cs="Times New Roman"/>
        </w:rPr>
        <w:t>, p. 415</w:t>
      </w:r>
    </w:p>
  </w:footnote>
  <w:footnote w:id="5">
    <w:p w:rsidR="0023798A" w:rsidRPr="0023798A" w:rsidRDefault="0023798A">
      <w:pPr>
        <w:pStyle w:val="Textonotapie"/>
        <w:rPr>
          <w:rFonts w:ascii="Times New Roman" w:hAnsi="Times New Roman" w:cs="Times New Roman"/>
        </w:rPr>
      </w:pPr>
      <w:r w:rsidRPr="0023798A">
        <w:rPr>
          <w:rStyle w:val="Refdenotaalpie"/>
          <w:rFonts w:ascii="Times New Roman" w:hAnsi="Times New Roman" w:cs="Times New Roman"/>
        </w:rPr>
        <w:footnoteRef/>
      </w:r>
      <w:r w:rsidRPr="0023798A">
        <w:rPr>
          <w:rFonts w:ascii="Times New Roman" w:hAnsi="Times New Roman" w:cs="Times New Roman"/>
        </w:rPr>
        <w:t xml:space="preserve"> XIX Capítulo General, 1993, </w:t>
      </w:r>
      <w:r w:rsidRPr="0023798A">
        <w:rPr>
          <w:rFonts w:ascii="Times New Roman" w:hAnsi="Times New Roman" w:cs="Times New Roman"/>
          <w:i/>
        </w:rPr>
        <w:t>Nuestra Misión</w:t>
      </w:r>
      <w:r w:rsidRPr="0023798A">
        <w:rPr>
          <w:rFonts w:ascii="Times New Roman" w:hAnsi="Times New Roman" w:cs="Times New Roman"/>
        </w:rPr>
        <w:t xml:space="preserve"> 36.</w:t>
      </w:r>
    </w:p>
  </w:footnote>
  <w:footnote w:id="6">
    <w:p w:rsidR="0023798A" w:rsidRPr="0023798A" w:rsidRDefault="0023798A" w:rsidP="0023798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 w:rsidRPr="0023798A">
        <w:rPr>
          <w:rFonts w:ascii="Times New Roman" w:hAnsi="Times New Roman" w:cs="Times New Roman"/>
        </w:rPr>
        <w:t>Idem</w:t>
      </w:r>
      <w:proofErr w:type="spellEnd"/>
      <w:r w:rsidRPr="0023798A">
        <w:rPr>
          <w:rFonts w:ascii="Times New Roman" w:hAnsi="Times New Roman" w:cs="Times New Roman"/>
          <w:i/>
        </w:rPr>
        <w:t>, Relación con los laicos</w:t>
      </w:r>
      <w:r w:rsidRPr="0023798A">
        <w:rPr>
          <w:rFonts w:ascii="Times New Roman" w:hAnsi="Times New Roman" w:cs="Times New Roman"/>
        </w:rPr>
        <w:t xml:space="preserve"> 2.</w:t>
      </w:r>
      <w:r w:rsidRPr="0023798A">
        <w:rPr>
          <w:rFonts w:ascii="Times New Roman" w:hAnsi="Times New Roman" w:cs="Times New Roman"/>
          <w:sz w:val="24"/>
          <w:szCs w:val="24"/>
        </w:rPr>
        <w:t xml:space="preserve"> </w:t>
      </w:r>
      <w:r w:rsidRPr="0023798A">
        <w:rPr>
          <w:rFonts w:ascii="Times New Roman" w:hAnsi="Times New Roman" w:cs="Times New Roman"/>
        </w:rPr>
        <w:t>Este Capítulo pide al H. Superior General y a su Consejo que apoyen el desarrollo y la autonomía del Movimiento Champagnat, animando sobre todo la formación de sus miembros y la comunicación entre las Fraternidades</w:t>
      </w:r>
    </w:p>
  </w:footnote>
  <w:footnote w:id="7">
    <w:p w:rsidR="002775D2" w:rsidRPr="002775D2" w:rsidRDefault="002775D2">
      <w:pPr>
        <w:pStyle w:val="Textonotapie"/>
        <w:rPr>
          <w:rFonts w:ascii="Times New Roman" w:hAnsi="Times New Roman" w:cs="Times New Roman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2775D2">
        <w:rPr>
          <w:rFonts w:ascii="Times New Roman" w:hAnsi="Times New Roman" w:cs="Times New Roman"/>
        </w:rPr>
        <w:t xml:space="preserve"> Cf. XX Capítulo General, 2001, 43.10.</w:t>
      </w:r>
    </w:p>
  </w:footnote>
  <w:footnote w:id="8">
    <w:p w:rsidR="002775D2" w:rsidRPr="002775D2" w:rsidRDefault="002775D2">
      <w:pPr>
        <w:pStyle w:val="Textonotapie"/>
        <w:rPr>
          <w:rFonts w:ascii="Times New Roman" w:hAnsi="Times New Roman" w:cs="Times New Roman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277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2775D2">
        <w:rPr>
          <w:rFonts w:ascii="Times New Roman" w:hAnsi="Times New Roman" w:cs="Times New Roman"/>
        </w:rPr>
        <w:t xml:space="preserve">XXI Capítulo General, 2009, </w:t>
      </w:r>
      <w:r w:rsidRPr="002775D2">
        <w:rPr>
          <w:rFonts w:ascii="Times New Roman" w:hAnsi="Times New Roman" w:cs="Times New Roman"/>
          <w:i/>
        </w:rPr>
        <w:t>Hermanos y laicos</w:t>
      </w:r>
      <w:r w:rsidRPr="002775D2">
        <w:rPr>
          <w:rFonts w:ascii="Times New Roman" w:hAnsi="Times New Roman" w:cs="Times New Roman"/>
        </w:rPr>
        <w:t xml:space="preserve"> 1</w:t>
      </w:r>
    </w:p>
  </w:footnote>
  <w:footnote w:id="9">
    <w:p w:rsidR="002775D2" w:rsidRPr="002775D2" w:rsidRDefault="002775D2">
      <w:pPr>
        <w:pStyle w:val="Textonotapie"/>
        <w:rPr>
          <w:rFonts w:ascii="Times New Roman" w:hAnsi="Times New Roman" w:cs="Times New Roman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2775D2">
        <w:rPr>
          <w:rFonts w:ascii="Times New Roman" w:hAnsi="Times New Roman" w:cs="Times New Roman"/>
        </w:rPr>
        <w:t xml:space="preserve"> Cf. En torno a la misma mesa 89.</w:t>
      </w:r>
    </w:p>
  </w:footnote>
  <w:footnote w:id="10">
    <w:p w:rsidR="002775D2" w:rsidRPr="005E4900" w:rsidRDefault="002775D2" w:rsidP="005E4900">
      <w:pPr>
        <w:pStyle w:val="Textoindependiente21"/>
        <w:ind w:right="-285"/>
        <w:jc w:val="both"/>
        <w:rPr>
          <w:rFonts w:ascii="Times New Roman" w:hAnsi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5E4900" w:rsidRPr="005E4900">
        <w:rPr>
          <w:rFonts w:ascii="Times New Roman" w:hAnsi="Times New Roman"/>
          <w:sz w:val="20"/>
          <w:szCs w:val="20"/>
        </w:rPr>
        <w:t>Dice EMM, 88:</w:t>
      </w:r>
      <w:r w:rsidR="005E4900">
        <w:t xml:space="preserve"> “</w:t>
      </w:r>
      <w:r w:rsidR="005E4900" w:rsidRPr="005E4900">
        <w:rPr>
          <w:rFonts w:ascii="Times New Roman" w:hAnsi="Times New Roman"/>
          <w:sz w:val="20"/>
          <w:szCs w:val="20"/>
        </w:rPr>
        <w:t xml:space="preserve">Su </w:t>
      </w:r>
      <w:r w:rsidR="005E4900" w:rsidRPr="005E4900">
        <w:rPr>
          <w:rFonts w:ascii="Times New Roman" w:hAnsi="Times New Roman"/>
          <w:i/>
          <w:sz w:val="20"/>
          <w:szCs w:val="20"/>
        </w:rPr>
        <w:t>Proyecto de Vida</w:t>
      </w:r>
      <w:r w:rsidR="005E4900" w:rsidRPr="005E4900">
        <w:rPr>
          <w:rFonts w:ascii="Times New Roman" w:hAnsi="Times New Roman"/>
          <w:sz w:val="20"/>
          <w:szCs w:val="20"/>
        </w:rPr>
        <w:t xml:space="preserve"> es un camino fecundo para desarrollar la vida comunitaria y fuente de inspiración para que el Movimiento afronte los retos que tiene ante sí en estos nuevos tiempos: crecer en autonomía y responsabilidad dentro de la propia vocación laical marista; entrar en relación con las nuevas generaciones; transmitir la pasión por la vocación marista, tanto de hermano como de laico; implicarse en nuevas formas de misión; y articularse de manera más efectiva con otras realidades del mundo marista</w:t>
      </w:r>
      <w:r w:rsidR="005E4900">
        <w:rPr>
          <w:rFonts w:ascii="Times New Roman" w:hAnsi="Times New Roman"/>
          <w:sz w:val="20"/>
          <w:szCs w:val="20"/>
        </w:rPr>
        <w:t xml:space="preserve">”. </w:t>
      </w:r>
    </w:p>
  </w:footnote>
  <w:footnote w:id="11">
    <w:p w:rsidR="002725BD" w:rsidRPr="002725BD" w:rsidRDefault="002725BD">
      <w:pPr>
        <w:pStyle w:val="Textonotapie"/>
        <w:rPr>
          <w:rFonts w:ascii="Times New Roman" w:hAnsi="Times New Roman" w:cs="Times New Roman"/>
        </w:rPr>
      </w:pPr>
      <w:r w:rsidRPr="002725BD">
        <w:rPr>
          <w:rStyle w:val="Refdenotaalpie"/>
          <w:rFonts w:ascii="Times New Roman" w:hAnsi="Times New Roman" w:cs="Times New Roman"/>
        </w:rPr>
        <w:footnoteRef/>
      </w:r>
      <w:r w:rsidRPr="002725BD">
        <w:rPr>
          <w:rFonts w:ascii="Times New Roman" w:hAnsi="Times New Roman" w:cs="Times New Roman"/>
        </w:rPr>
        <w:t xml:space="preserve"> Charles Howard, Circular </w:t>
      </w:r>
      <w:r w:rsidRPr="002725BD">
        <w:rPr>
          <w:rFonts w:ascii="Times New Roman" w:hAnsi="Times New Roman" w:cs="Times New Roman"/>
          <w:i/>
        </w:rPr>
        <w:t>Movimiento Champagnat de la Familia Marista</w:t>
      </w:r>
      <w:r w:rsidRPr="002725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1991, </w:t>
      </w:r>
      <w:r w:rsidRPr="002725BD">
        <w:rPr>
          <w:rFonts w:ascii="Times New Roman" w:hAnsi="Times New Roman" w:cs="Times New Roman"/>
        </w:rPr>
        <w:t xml:space="preserve"> p. 416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59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1" w15:restartNumberingAfterBreak="0">
    <w:nsid w:val="62756516"/>
    <w:multiLevelType w:val="hybridMultilevel"/>
    <w:tmpl w:val="C36C7F10"/>
    <w:lvl w:ilvl="0" w:tplc="961AF3C8">
      <w:start w:val="8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8"/>
    <w:rsid w:val="000278CD"/>
    <w:rsid w:val="00063737"/>
    <w:rsid w:val="0023798A"/>
    <w:rsid w:val="002725BD"/>
    <w:rsid w:val="002768FE"/>
    <w:rsid w:val="002775D2"/>
    <w:rsid w:val="00464CED"/>
    <w:rsid w:val="005A39F0"/>
    <w:rsid w:val="005E4900"/>
    <w:rsid w:val="00920B3C"/>
    <w:rsid w:val="00A6515B"/>
    <w:rsid w:val="00B43368"/>
    <w:rsid w:val="00BE26CA"/>
    <w:rsid w:val="00D42CF0"/>
    <w:rsid w:val="00D612FB"/>
    <w:rsid w:val="00E6733D"/>
    <w:rsid w:val="00F34ED8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E3BE-36E5-49B6-B0B0-5DB155D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uiPriority w:val="99"/>
    <w:rsid w:val="00F34E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val="pt-PT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4E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4E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4E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mbolodenotafinal">
    <w:name w:val="Símbolo de nota final"/>
    <w:basedOn w:val="Fuentedeprrafopredeter"/>
    <w:rsid w:val="0023798A"/>
    <w:rPr>
      <w:vertAlign w:val="superscript"/>
    </w:rPr>
  </w:style>
  <w:style w:type="paragraph" w:customStyle="1" w:styleId="Textoindependiente21">
    <w:name w:val="Texto independiente 21"/>
    <w:basedOn w:val="Normal"/>
    <w:rsid w:val="0023798A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val="es-ES_tradnl" w:eastAsia="ar-SA"/>
    </w:rPr>
  </w:style>
  <w:style w:type="paragraph" w:styleId="Textonotaalfinal">
    <w:name w:val="endnote text"/>
    <w:basedOn w:val="Normal"/>
    <w:link w:val="TextonotaalfinalCar"/>
    <w:rsid w:val="0023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23798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0035-7D05-40CC-A3FC-B017762C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9</cp:revision>
  <cp:lastPrinted>2016-01-17T11:37:00Z</cp:lastPrinted>
  <dcterms:created xsi:type="dcterms:W3CDTF">2015-03-30T17:03:00Z</dcterms:created>
  <dcterms:modified xsi:type="dcterms:W3CDTF">2016-01-17T11:38:00Z</dcterms:modified>
</cp:coreProperties>
</file>